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AF" w:rsidRDefault="009436AF" w:rsidP="009436A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A32AB9" wp14:editId="67AAD57E">
            <wp:simplePos x="0" y="0"/>
            <wp:positionH relativeFrom="column">
              <wp:posOffset>2719070</wp:posOffset>
            </wp:positionH>
            <wp:positionV relativeFrom="paragraph">
              <wp:posOffset>0</wp:posOffset>
            </wp:positionV>
            <wp:extent cx="501015" cy="604520"/>
            <wp:effectExtent l="0" t="0" r="0" b="5080"/>
            <wp:wrapSquare wrapText="right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6AF" w:rsidRDefault="009436AF" w:rsidP="009436AF">
      <w:pPr>
        <w:rPr>
          <w:b/>
          <w:sz w:val="32"/>
          <w:szCs w:val="32"/>
        </w:rPr>
      </w:pPr>
    </w:p>
    <w:p w:rsidR="009436AF" w:rsidRDefault="009436AF" w:rsidP="009436AF">
      <w:pPr>
        <w:rPr>
          <w:b/>
          <w:sz w:val="32"/>
          <w:szCs w:val="32"/>
        </w:rPr>
      </w:pPr>
    </w:p>
    <w:p w:rsidR="009436AF" w:rsidRPr="00A14111" w:rsidRDefault="009436AF" w:rsidP="009436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sz w:val="28"/>
          <w:szCs w:val="28"/>
        </w:rPr>
        <w:tab/>
        <w:t xml:space="preserve">                                       СОВЕТ  ДЕПУТАТОВ</w:t>
      </w:r>
    </w:p>
    <w:p w:rsidR="009436AF" w:rsidRDefault="009436AF" w:rsidP="00943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436AF" w:rsidRDefault="00D734CB" w:rsidP="009436AF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КИСЛИНСКИЙ</w:t>
      </w:r>
      <w:r w:rsidR="009436AF">
        <w:rPr>
          <w:sz w:val="28"/>
          <w:szCs w:val="28"/>
        </w:rPr>
        <w:t xml:space="preserve"> СЕЛЬСОВЕТ</w:t>
      </w:r>
    </w:p>
    <w:p w:rsidR="009436AF" w:rsidRDefault="009436AF" w:rsidP="00943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РАЙОНА </w:t>
      </w:r>
    </w:p>
    <w:p w:rsidR="009436AF" w:rsidRDefault="009436AF" w:rsidP="00943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9436AF" w:rsidRDefault="00843A53" w:rsidP="009436AF">
      <w:pPr>
        <w:jc w:val="center"/>
        <w:rPr>
          <w:b/>
        </w:rPr>
      </w:pPr>
      <w:r>
        <w:rPr>
          <w:b/>
        </w:rPr>
        <w:t>четвертого созыва</w:t>
      </w:r>
    </w:p>
    <w:p w:rsidR="009436AF" w:rsidRDefault="009436AF" w:rsidP="009436AF">
      <w:pPr>
        <w:tabs>
          <w:tab w:val="left" w:pos="7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РЕШЕНИЕ</w:t>
      </w:r>
    </w:p>
    <w:p w:rsidR="009436AF" w:rsidRDefault="00D734CB" w:rsidP="009436AF">
      <w:pPr>
        <w:rPr>
          <w:b/>
        </w:rPr>
      </w:pPr>
      <w:r>
        <w:rPr>
          <w:b/>
        </w:rPr>
        <w:t>10</w:t>
      </w:r>
      <w:r w:rsidR="00843A53">
        <w:rPr>
          <w:b/>
        </w:rPr>
        <w:t>.10.2023</w:t>
      </w:r>
      <w:r w:rsidR="009436AF">
        <w:rPr>
          <w:b/>
        </w:rPr>
        <w:t xml:space="preserve"> года                                            </w:t>
      </w:r>
      <w:r w:rsidR="006825FB">
        <w:rPr>
          <w:b/>
        </w:rPr>
        <w:t xml:space="preserve">            </w:t>
      </w:r>
      <w:r w:rsidR="009436AF">
        <w:rPr>
          <w:b/>
        </w:rPr>
        <w:t xml:space="preserve">                                 </w:t>
      </w:r>
      <w:r>
        <w:rPr>
          <w:b/>
        </w:rPr>
        <w:t xml:space="preserve">                           №</w:t>
      </w:r>
      <w:r w:rsidR="00C17BA8">
        <w:rPr>
          <w:b/>
        </w:rPr>
        <w:t>97</w:t>
      </w:r>
      <w:r>
        <w:rPr>
          <w:b/>
        </w:rPr>
        <w:t xml:space="preserve"> </w:t>
      </w:r>
      <w:r w:rsidR="009436AF">
        <w:rPr>
          <w:b/>
        </w:rPr>
        <w:t xml:space="preserve">   </w:t>
      </w:r>
    </w:p>
    <w:p w:rsidR="009436AF" w:rsidRDefault="009436AF" w:rsidP="009436AF">
      <w:pPr>
        <w:ind w:firstLine="851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</w:t>
      </w:r>
      <w:r>
        <w:rPr>
          <w:b/>
          <w:bCs/>
        </w:rPr>
        <w:tab/>
        <w:t xml:space="preserve">                                                                         </w:t>
      </w:r>
      <w:r>
        <w:rPr>
          <w:b/>
        </w:rPr>
        <w:t xml:space="preserve"> </w:t>
      </w:r>
    </w:p>
    <w:p w:rsidR="009436AF" w:rsidRPr="00882CA2" w:rsidRDefault="009436AF" w:rsidP="009436AF">
      <w:pPr>
        <w:ind w:firstLine="851"/>
        <w:rPr>
          <w:b/>
          <w:bCs/>
        </w:rPr>
      </w:pPr>
      <w:r>
        <w:rPr>
          <w:b/>
        </w:rPr>
        <w:t xml:space="preserve">          О внесении изменения </w:t>
      </w:r>
      <w:r w:rsidR="00C17BA8">
        <w:rPr>
          <w:b/>
        </w:rPr>
        <w:t>в решение Совета депутатов  № 36</w:t>
      </w:r>
    </w:p>
    <w:p w:rsidR="009436AF" w:rsidRDefault="00C17BA8" w:rsidP="009436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24</w:t>
      </w:r>
      <w:r w:rsidR="009436AF">
        <w:rPr>
          <w:b/>
        </w:rPr>
        <w:t xml:space="preserve"> ноября 2016 «Об утверждении Положения о земельном налоге»</w:t>
      </w:r>
    </w:p>
    <w:p w:rsidR="00843A53" w:rsidRDefault="00843A53" w:rsidP="009436A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436AF" w:rsidRDefault="009436AF" w:rsidP="009436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статьи 387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руководствуясь  статьей 22 Устава муниципального образования </w:t>
      </w:r>
      <w:proofErr w:type="spellStart"/>
      <w:r w:rsidR="00C17BA8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Совет депутатов решил:</w:t>
      </w:r>
    </w:p>
    <w:p w:rsidR="009436AF" w:rsidRDefault="009436AF" w:rsidP="009436AF">
      <w:pPr>
        <w:jc w:val="both"/>
      </w:pPr>
      <w:r>
        <w:t xml:space="preserve">        1.Внести в приложение</w:t>
      </w:r>
      <w:r w:rsidR="00B04FEF">
        <w:t xml:space="preserve"> к решению Совета депутатов № 36</w:t>
      </w:r>
      <w:r>
        <w:t xml:space="preserve"> от 2</w:t>
      </w:r>
      <w:r w:rsidR="00B04FEF">
        <w:t>4</w:t>
      </w:r>
      <w:r>
        <w:t xml:space="preserve"> ноября 2</w:t>
      </w:r>
      <w:r w:rsidR="00843A53">
        <w:t>016</w:t>
      </w:r>
      <w:r>
        <w:t xml:space="preserve"> года «Об утверждении Положения «О земельном налоге» следующее изменение:</w:t>
      </w:r>
    </w:p>
    <w:p w:rsidR="009436AF" w:rsidRDefault="00843A53" w:rsidP="00943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2</w:t>
      </w:r>
      <w:r w:rsidR="009436AF">
        <w:rPr>
          <w:rFonts w:ascii="Times New Roman" w:hAnsi="Times New Roman" w:cs="Times New Roman"/>
          <w:sz w:val="24"/>
          <w:szCs w:val="24"/>
        </w:rPr>
        <w:t xml:space="preserve"> подпункта 2 пункта 2 «</w:t>
      </w:r>
      <w:r w:rsidR="009436AF">
        <w:rPr>
          <w:rFonts w:ascii="Times New Roman" w:hAnsi="Times New Roman" w:cs="Times New Roman"/>
          <w:b/>
          <w:sz w:val="24"/>
          <w:szCs w:val="24"/>
        </w:rPr>
        <w:t>Налоговые ставки</w:t>
      </w:r>
      <w:r w:rsidR="009436AF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9436AF" w:rsidRDefault="009436AF" w:rsidP="009436AF">
      <w:pPr>
        <w:shd w:val="clear" w:color="auto" w:fill="FFFFFF"/>
        <w:ind w:firstLine="709"/>
        <w:jc w:val="both"/>
      </w:pPr>
      <w:proofErr w:type="gramStart"/>
      <w:r>
        <w:t>«-занятых жилищным фондом и</w:t>
      </w:r>
      <w:r w:rsidR="00843A53">
        <w:t xml:space="preserve"> (или)</w:t>
      </w:r>
      <w:r>
        <w:t xml:space="preserve"> объектами инженерной инфраструктуры жилищно-коммунального комплекса (за исключением </w:t>
      </w:r>
      <w:r w:rsidR="00843A53">
        <w:t>части земельного</w:t>
      </w:r>
      <w:r w:rsidR="003E43A1">
        <w:t xml:space="preserve"> участ</w:t>
      </w:r>
      <w:r>
        <w:t>к</w:t>
      </w:r>
      <w:r w:rsidR="00843A53">
        <w:t>а</w:t>
      </w:r>
      <w:r>
        <w:t xml:space="preserve">, приходящейся на объект, </w:t>
      </w:r>
      <w:r w:rsidR="00843A53">
        <w:t xml:space="preserve">недвижимого имущества, </w:t>
      </w:r>
      <w:r>
        <w:t xml:space="preserve">не относящийся к жилищному фонду и </w:t>
      </w:r>
      <w:r w:rsidR="00843A53">
        <w:t xml:space="preserve">(или) </w:t>
      </w:r>
      <w: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843A53">
        <w:t>»</w:t>
      </w:r>
      <w:proofErr w:type="gramEnd"/>
    </w:p>
    <w:p w:rsidR="009436AF" w:rsidRDefault="009436AF" w:rsidP="009436AF">
      <w:pPr>
        <w:shd w:val="clear" w:color="auto" w:fill="FFFFFF"/>
        <w:tabs>
          <w:tab w:val="left" w:pos="284"/>
          <w:tab w:val="left" w:pos="567"/>
          <w:tab w:val="left" w:pos="1134"/>
          <w:tab w:val="left" w:pos="1282"/>
        </w:tabs>
        <w:jc w:val="both"/>
      </w:pPr>
      <w:r>
        <w:t xml:space="preserve">        2. </w:t>
      </w:r>
      <w:r>
        <w:rPr>
          <w:spacing w:val="-1"/>
        </w:rPr>
        <w:t xml:space="preserve"> </w:t>
      </w:r>
      <w:r>
        <w:t>Решение опубликовать в газете «</w:t>
      </w:r>
      <w:r w:rsidR="00B04FEF">
        <w:t>ИНФО</w:t>
      </w:r>
      <w:r>
        <w:t>».</w:t>
      </w:r>
    </w:p>
    <w:p w:rsidR="009436AF" w:rsidRDefault="009436AF" w:rsidP="009436AF">
      <w:pPr>
        <w:shd w:val="clear" w:color="auto" w:fill="FFFFFF"/>
        <w:tabs>
          <w:tab w:val="left" w:pos="567"/>
          <w:tab w:val="left" w:pos="1134"/>
        </w:tabs>
        <w:jc w:val="both"/>
      </w:pPr>
      <w:r>
        <w:t xml:space="preserve">        3.  Настоящее Решение вступает в силу по истечении одного месяца со дня его опубликования, но не </w:t>
      </w:r>
      <w:r w:rsidR="00843A53">
        <w:t>ранее 1 января 2024</w:t>
      </w:r>
      <w:r>
        <w:t xml:space="preserve"> года.</w:t>
      </w:r>
    </w:p>
    <w:p w:rsidR="00843A53" w:rsidRDefault="00843A53" w:rsidP="009436AF">
      <w:pPr>
        <w:shd w:val="clear" w:color="auto" w:fill="FFFFFF"/>
        <w:tabs>
          <w:tab w:val="left" w:pos="567"/>
          <w:tab w:val="left" w:pos="1134"/>
        </w:tabs>
        <w:jc w:val="both"/>
      </w:pPr>
    </w:p>
    <w:p w:rsidR="00843A53" w:rsidRDefault="00843A53" w:rsidP="009436AF">
      <w:pPr>
        <w:shd w:val="clear" w:color="auto" w:fill="FFFFFF"/>
        <w:tabs>
          <w:tab w:val="left" w:pos="567"/>
          <w:tab w:val="left" w:pos="1134"/>
        </w:tabs>
        <w:jc w:val="both"/>
      </w:pPr>
    </w:p>
    <w:p w:rsidR="009436AF" w:rsidRDefault="00843A53" w:rsidP="00843A53">
      <w:pPr>
        <w:shd w:val="clear" w:color="auto" w:fill="FFFFFF"/>
        <w:tabs>
          <w:tab w:val="left" w:pos="567"/>
          <w:tab w:val="left" w:pos="1134"/>
        </w:tabs>
        <w:jc w:val="both"/>
      </w:pPr>
      <w:r>
        <w:t>П</w:t>
      </w:r>
      <w:r w:rsidR="009436AF">
        <w:t>редседатель</w:t>
      </w:r>
      <w:r>
        <w:t xml:space="preserve"> Совета депутатов                                                    </w:t>
      </w:r>
      <w:r w:rsidR="00B04FEF">
        <w:t xml:space="preserve">                    </w:t>
      </w:r>
      <w:r>
        <w:t xml:space="preserve"> </w:t>
      </w:r>
      <w:r w:rsidR="00D734CB">
        <w:t xml:space="preserve"> Р.Х. </w:t>
      </w:r>
      <w:proofErr w:type="spellStart"/>
      <w:r w:rsidR="00D734CB">
        <w:t>Галиулина</w:t>
      </w:r>
      <w:proofErr w:type="spellEnd"/>
    </w:p>
    <w:p w:rsidR="009436AF" w:rsidRDefault="009436AF" w:rsidP="009436AF"/>
    <w:p w:rsidR="00843A53" w:rsidRDefault="00843A53" w:rsidP="009436AF">
      <w:r>
        <w:t xml:space="preserve">Глава муниципального образования                                               </w:t>
      </w:r>
      <w:r w:rsidR="00B04FEF">
        <w:t xml:space="preserve">                     </w:t>
      </w:r>
      <w:r w:rsidR="00D734CB">
        <w:t>В.Л. Абрамов</w:t>
      </w:r>
    </w:p>
    <w:p w:rsidR="00AE785D" w:rsidRDefault="00AE785D"/>
    <w:p w:rsidR="006825FB" w:rsidRDefault="006825FB"/>
    <w:p w:rsidR="006825FB" w:rsidRDefault="006825FB"/>
    <w:p w:rsidR="006825FB" w:rsidRDefault="006825FB"/>
    <w:p w:rsidR="006825FB" w:rsidRDefault="006825FB"/>
    <w:p w:rsidR="006825FB" w:rsidRDefault="006825FB"/>
    <w:p w:rsidR="006825FB" w:rsidRDefault="006825FB"/>
    <w:p w:rsidR="006825FB" w:rsidRDefault="006825FB"/>
    <w:p w:rsidR="006825FB" w:rsidRDefault="006825FB"/>
    <w:p w:rsidR="006825FB" w:rsidRDefault="006825FB"/>
    <w:p w:rsidR="006825FB" w:rsidRDefault="006825FB"/>
    <w:p w:rsidR="006825FB" w:rsidRDefault="006825FB"/>
    <w:p w:rsidR="00EB0696" w:rsidRDefault="00EB0696"/>
    <w:p w:rsidR="006825FB" w:rsidRDefault="006825FB" w:rsidP="006825FB">
      <w:pPr>
        <w:autoSpaceDE w:val="0"/>
        <w:autoSpaceDN w:val="0"/>
        <w:adjustRightInd w:val="0"/>
        <w:ind w:left="6521"/>
        <w:rPr>
          <w:b/>
          <w:sz w:val="28"/>
          <w:szCs w:val="28"/>
        </w:rPr>
      </w:pPr>
    </w:p>
    <w:p w:rsidR="002E49A4" w:rsidRPr="006825FB" w:rsidRDefault="002E49A4" w:rsidP="006825FB">
      <w:pPr>
        <w:autoSpaceDE w:val="0"/>
        <w:autoSpaceDN w:val="0"/>
        <w:adjustRightInd w:val="0"/>
        <w:ind w:left="6521"/>
        <w:rPr>
          <w:b/>
          <w:sz w:val="28"/>
          <w:szCs w:val="28"/>
        </w:rPr>
      </w:pPr>
    </w:p>
    <w:p w:rsidR="006825FB" w:rsidRPr="006825FB" w:rsidRDefault="006825FB" w:rsidP="006825F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right="-285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6825FB"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Газета муниципального образования </w:t>
      </w:r>
      <w:proofErr w:type="spellStart"/>
      <w:r w:rsidR="00C17BA8">
        <w:rPr>
          <w:rFonts w:ascii="Arial Narrow" w:hAnsi="Arial Narrow" w:cs="Arial Narrow"/>
          <w:b/>
          <w:bCs/>
          <w:sz w:val="28"/>
          <w:szCs w:val="28"/>
        </w:rPr>
        <w:t>Кислинский</w:t>
      </w:r>
      <w:proofErr w:type="spellEnd"/>
      <w:r w:rsidRPr="006825FB">
        <w:rPr>
          <w:rFonts w:ascii="Arial Narrow" w:hAnsi="Arial Narrow" w:cs="Arial Narrow"/>
          <w:b/>
          <w:bCs/>
          <w:sz w:val="28"/>
          <w:szCs w:val="28"/>
        </w:rPr>
        <w:t xml:space="preserve"> сельсовет</w:t>
      </w:r>
    </w:p>
    <w:p w:rsidR="006825FB" w:rsidRPr="006825FB" w:rsidRDefault="006825FB" w:rsidP="006825FB">
      <w:pPr>
        <w:autoSpaceDE w:val="0"/>
        <w:autoSpaceDN w:val="0"/>
        <w:adjustRightInd w:val="0"/>
        <w:ind w:right="-285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proofErr w:type="spellStart"/>
      <w:r w:rsidRPr="006825FB">
        <w:rPr>
          <w:rFonts w:ascii="Arial Narrow" w:hAnsi="Arial Narrow" w:cs="Arial Narrow"/>
          <w:b/>
          <w:bCs/>
          <w:color w:val="000000"/>
          <w:sz w:val="28"/>
          <w:szCs w:val="28"/>
        </w:rPr>
        <w:t>Асекеевского</w:t>
      </w:r>
      <w:proofErr w:type="spellEnd"/>
      <w:r w:rsidRPr="006825FB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района Оренбургской области</w:t>
      </w:r>
    </w:p>
    <w:p w:rsidR="006825FB" w:rsidRPr="006825FB" w:rsidRDefault="006825FB" w:rsidP="006825FB">
      <w:pPr>
        <w:autoSpaceDE w:val="0"/>
        <w:autoSpaceDN w:val="0"/>
        <w:adjustRightInd w:val="0"/>
        <w:rPr>
          <w:b/>
          <w:color w:val="000000"/>
        </w:rPr>
      </w:pPr>
      <w:r w:rsidRPr="006825FB">
        <w:rPr>
          <w:b/>
          <w:color w:val="000000"/>
        </w:rPr>
        <w:t xml:space="preserve">Для ознакомления жителей  муниципального образования </w:t>
      </w:r>
      <w:proofErr w:type="spellStart"/>
      <w:r w:rsidR="00C17BA8">
        <w:rPr>
          <w:b/>
          <w:color w:val="000000"/>
        </w:rPr>
        <w:t>Кислинский</w:t>
      </w:r>
      <w:proofErr w:type="spellEnd"/>
      <w:r w:rsidRPr="006825FB">
        <w:rPr>
          <w:b/>
          <w:color w:val="000000"/>
        </w:rPr>
        <w:t xml:space="preserve"> сельсовет</w:t>
      </w:r>
    </w:p>
    <w:tbl>
      <w:tblPr>
        <w:tblpPr w:leftFromText="180" w:rightFromText="180" w:bottomFromText="200" w:vertAnchor="text" w:tblpY="-1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353"/>
        <w:gridCol w:w="1736"/>
      </w:tblGrid>
      <w:tr w:rsidR="006825FB" w:rsidRPr="006825FB" w:rsidTr="00F2375C">
        <w:trPr>
          <w:trHeight w:val="910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5FB" w:rsidRPr="006825FB" w:rsidRDefault="006825FB" w:rsidP="006825F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825FB" w:rsidRPr="006825FB" w:rsidRDefault="006825FB" w:rsidP="006825F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Учредитель: </w:t>
            </w:r>
          </w:p>
          <w:p w:rsidR="006825FB" w:rsidRPr="006825FB" w:rsidRDefault="006825FB" w:rsidP="006825F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Совет депутатов муниципального образования </w:t>
            </w:r>
            <w:proofErr w:type="spellStart"/>
            <w:r w:rsidR="00C17BA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Кислинский</w:t>
            </w:r>
            <w:proofErr w:type="spellEnd"/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 сельсовет </w:t>
            </w:r>
            <w:proofErr w:type="spellStart"/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Асекеевского</w:t>
            </w:r>
            <w:proofErr w:type="spellEnd"/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 района Оренбургской области.</w:t>
            </w:r>
          </w:p>
          <w:p w:rsidR="006825FB" w:rsidRPr="006825FB" w:rsidRDefault="006825FB" w:rsidP="006825F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825FB" w:rsidRPr="006825FB" w:rsidRDefault="006825FB" w:rsidP="006825F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Распространяется бесплатно</w:t>
            </w:r>
          </w:p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  <w:r w:rsidRPr="006825FB">
              <w:rPr>
                <w:noProof/>
                <w:sz w:val="48"/>
                <w:szCs w:val="20"/>
              </w:rPr>
              <w:drawing>
                <wp:inline distT="0" distB="0" distL="0" distR="0" wp14:anchorId="78CE39A3" wp14:editId="1A861468">
                  <wp:extent cx="504825" cy="619125"/>
                  <wp:effectExtent l="0" t="0" r="9525" b="9525"/>
                  <wp:docPr id="2" name="Рисунок 2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Адрес редакции: </w:t>
            </w:r>
          </w:p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825FB" w:rsidRPr="006825FB" w:rsidRDefault="00B04FEF" w:rsidP="006825FB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461701</w:t>
            </w:r>
            <w:r w:rsidR="006825FB"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="006825FB"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Оренбургская</w:t>
            </w:r>
            <w:proofErr w:type="gramEnd"/>
            <w:r w:rsidR="006825FB"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 обл.,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Асекеевский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 р-н, с. Кисла</w:t>
            </w:r>
            <w:r w:rsidR="006825FB"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:rsidR="006825FB" w:rsidRPr="006825FB" w:rsidRDefault="00B04FEF" w:rsidP="006825FB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ул. Центральная,35</w:t>
            </w:r>
          </w:p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Тираж 10 экз.</w:t>
            </w:r>
          </w:p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right="-74" w:hanging="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25F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 xml:space="preserve">Главный редактор: </w:t>
            </w:r>
          </w:p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hanging="142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825FB" w:rsidRPr="006825FB" w:rsidRDefault="006825FB" w:rsidP="006825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825FB" w:rsidRPr="006825FB" w:rsidTr="00F2375C">
        <w:trPr>
          <w:trHeight w:val="1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25FB" w:rsidRPr="006825FB" w:rsidRDefault="006825FB" w:rsidP="006825FB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4FEF" w:rsidRDefault="002E49A4" w:rsidP="00B04FE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  <w:sz w:val="72"/>
                <w:szCs w:val="72"/>
                <w:lang w:eastAsia="en-US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268.5pt;height:1in" adj="5665" fillcolor="black">
                  <v:fill r:id="rId8" o:title=""/>
                  <v:stroke r:id="rId8" o:title=""/>
                  <v:shadow color="#868686"/>
                  <v:textpath style="font-family:&quot;Impact&quot;;v-text-kern:t" trim="t" fitpath="t" xscale="f" string="инфо"/>
                </v:shape>
              </w:pict>
            </w:r>
          </w:p>
          <w:p w:rsidR="006825FB" w:rsidRPr="006825FB" w:rsidRDefault="006825FB" w:rsidP="00B04FEF">
            <w:pPr>
              <w:pStyle w:val="a6"/>
              <w:jc w:val="center"/>
              <w:rPr>
                <w:rFonts w:ascii="Arial Narrow" w:hAnsi="Arial Narrow" w:cs="Arial Narrow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</w:p>
          <w:p w:rsidR="006825FB" w:rsidRPr="006825FB" w:rsidRDefault="00B04FEF" w:rsidP="006825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  <w:lang w:eastAsia="en-US"/>
              </w:rPr>
              <w:t>№ 1   11</w:t>
            </w:r>
            <w:r w:rsidR="006825FB" w:rsidRPr="006825FB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  <w:lang w:eastAsia="en-US"/>
              </w:rPr>
              <w:t xml:space="preserve">  октября  2023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B" w:rsidRPr="006825FB" w:rsidRDefault="006825FB" w:rsidP="006825FB">
            <w:pPr>
              <w:rPr>
                <w:rFonts w:ascii="Arial Narrow" w:hAnsi="Arial Narrow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825FB" w:rsidRPr="006825FB" w:rsidRDefault="006825FB" w:rsidP="006825FB">
      <w:pPr>
        <w:rPr>
          <w:b/>
          <w:sz w:val="32"/>
          <w:szCs w:val="32"/>
        </w:rPr>
      </w:pPr>
    </w:p>
    <w:p w:rsidR="00B04FEF" w:rsidRDefault="00B04FEF" w:rsidP="00B04FE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B77E8B" wp14:editId="687E5AEF">
            <wp:simplePos x="0" y="0"/>
            <wp:positionH relativeFrom="column">
              <wp:posOffset>2719070</wp:posOffset>
            </wp:positionH>
            <wp:positionV relativeFrom="paragraph">
              <wp:posOffset>0</wp:posOffset>
            </wp:positionV>
            <wp:extent cx="501015" cy="604520"/>
            <wp:effectExtent l="0" t="0" r="0" b="5080"/>
            <wp:wrapSquare wrapText="righ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FEF" w:rsidRDefault="00B04FEF" w:rsidP="00B04FEF">
      <w:pPr>
        <w:rPr>
          <w:b/>
          <w:sz w:val="32"/>
          <w:szCs w:val="32"/>
        </w:rPr>
      </w:pPr>
    </w:p>
    <w:p w:rsidR="00B04FEF" w:rsidRDefault="00B04FEF" w:rsidP="00B04FEF">
      <w:pPr>
        <w:rPr>
          <w:b/>
          <w:sz w:val="32"/>
          <w:szCs w:val="32"/>
        </w:rPr>
      </w:pPr>
    </w:p>
    <w:p w:rsidR="00B04FEF" w:rsidRPr="00A14111" w:rsidRDefault="00B04FEF" w:rsidP="00B04F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sz w:val="28"/>
          <w:szCs w:val="28"/>
        </w:rPr>
        <w:tab/>
        <w:t xml:space="preserve">                                       СОВЕТ  ДЕПУТАТОВ</w:t>
      </w:r>
    </w:p>
    <w:p w:rsidR="00B04FEF" w:rsidRDefault="00B04FEF" w:rsidP="00B04F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04FEF" w:rsidRDefault="00B04FEF" w:rsidP="00B04FEF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КИСЛИНСКИЙ СЕЛЬСОВЕТ</w:t>
      </w:r>
    </w:p>
    <w:p w:rsidR="00B04FEF" w:rsidRDefault="00B04FEF" w:rsidP="00B04F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РАЙОНА </w:t>
      </w:r>
    </w:p>
    <w:p w:rsidR="00B04FEF" w:rsidRDefault="00B04FEF" w:rsidP="00B04F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B04FEF" w:rsidRDefault="00B04FEF" w:rsidP="00B04FEF">
      <w:pPr>
        <w:jc w:val="center"/>
        <w:rPr>
          <w:b/>
        </w:rPr>
      </w:pPr>
      <w:r>
        <w:rPr>
          <w:b/>
        </w:rPr>
        <w:t>четвертого созыва</w:t>
      </w:r>
    </w:p>
    <w:p w:rsidR="00B04FEF" w:rsidRDefault="00B04FEF" w:rsidP="00B04FEF">
      <w:pPr>
        <w:tabs>
          <w:tab w:val="left" w:pos="7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РЕШЕНИЕ</w:t>
      </w:r>
    </w:p>
    <w:p w:rsidR="00B04FEF" w:rsidRDefault="00B04FEF" w:rsidP="002E42D6">
      <w:pPr>
        <w:rPr>
          <w:b/>
        </w:rPr>
      </w:pPr>
      <w:r>
        <w:rPr>
          <w:b/>
        </w:rPr>
        <w:t xml:space="preserve">10.10.2023 года                                                                                           </w:t>
      </w:r>
      <w:r w:rsidR="002E42D6">
        <w:rPr>
          <w:b/>
        </w:rPr>
        <w:t xml:space="preserve">                         №97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</w:t>
      </w:r>
      <w:r>
        <w:rPr>
          <w:b/>
          <w:bCs/>
        </w:rPr>
        <w:tab/>
        <w:t xml:space="preserve">                                                                         </w:t>
      </w:r>
      <w:r>
        <w:rPr>
          <w:b/>
        </w:rPr>
        <w:t xml:space="preserve"> </w:t>
      </w:r>
    </w:p>
    <w:p w:rsidR="00B04FEF" w:rsidRPr="00882CA2" w:rsidRDefault="00B04FEF" w:rsidP="00B04FEF">
      <w:pPr>
        <w:ind w:firstLine="851"/>
        <w:rPr>
          <w:b/>
          <w:bCs/>
        </w:rPr>
      </w:pPr>
      <w:r>
        <w:rPr>
          <w:b/>
        </w:rPr>
        <w:t xml:space="preserve">          О внесении изменения в решение Совета депутатов  № 36</w:t>
      </w:r>
    </w:p>
    <w:p w:rsidR="00B04FEF" w:rsidRDefault="00B04FEF" w:rsidP="00B04FE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24 ноября 2016 «Об утверждении Положения о земельном налоге»</w:t>
      </w:r>
    </w:p>
    <w:p w:rsidR="00B04FEF" w:rsidRDefault="00B04FEF" w:rsidP="00B04FE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4FEF" w:rsidRDefault="00B04FEF" w:rsidP="00B04F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статьи 387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руководствуясь  статьей 22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Совет депутатов решил:</w:t>
      </w:r>
    </w:p>
    <w:p w:rsidR="00B04FEF" w:rsidRDefault="00B04FEF" w:rsidP="00B04FEF">
      <w:pPr>
        <w:jc w:val="both"/>
      </w:pPr>
      <w:r>
        <w:t xml:space="preserve">        1.Внести в приложение к решению Совета депутатов № 36 от 24 ноября 2016 года «Об утверждении Положения «О земельном налоге» следующее изменение:</w:t>
      </w:r>
    </w:p>
    <w:p w:rsidR="00B04FEF" w:rsidRDefault="00B04FEF" w:rsidP="00B04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2 подпункта 2 пункта 2 «</w:t>
      </w:r>
      <w:r>
        <w:rPr>
          <w:rFonts w:ascii="Times New Roman" w:hAnsi="Times New Roman" w:cs="Times New Roman"/>
          <w:b/>
          <w:sz w:val="24"/>
          <w:szCs w:val="24"/>
        </w:rPr>
        <w:t>Налоговые ставки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B04FEF" w:rsidRDefault="00B04FEF" w:rsidP="00B04FEF">
      <w:pPr>
        <w:shd w:val="clear" w:color="auto" w:fill="FFFFFF"/>
        <w:ind w:firstLine="709"/>
        <w:jc w:val="both"/>
      </w:pPr>
      <w:proofErr w:type="gramStart"/>
      <w:r>
        <w:t>«-занятых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объект,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  <w:proofErr w:type="gramEnd"/>
    </w:p>
    <w:p w:rsidR="00B04FEF" w:rsidRDefault="00B04FEF" w:rsidP="00B04FEF">
      <w:pPr>
        <w:shd w:val="clear" w:color="auto" w:fill="FFFFFF"/>
        <w:tabs>
          <w:tab w:val="left" w:pos="284"/>
          <w:tab w:val="left" w:pos="567"/>
          <w:tab w:val="left" w:pos="1134"/>
          <w:tab w:val="left" w:pos="1282"/>
        </w:tabs>
        <w:jc w:val="both"/>
      </w:pPr>
      <w:r>
        <w:t xml:space="preserve">        2. </w:t>
      </w:r>
      <w:r>
        <w:rPr>
          <w:spacing w:val="-1"/>
        </w:rPr>
        <w:t xml:space="preserve"> </w:t>
      </w:r>
      <w:r>
        <w:t>Решение опубликовать в газете «ИНФО».</w:t>
      </w:r>
    </w:p>
    <w:p w:rsidR="00B04FEF" w:rsidRDefault="00B04FEF" w:rsidP="00B04FEF">
      <w:pPr>
        <w:shd w:val="clear" w:color="auto" w:fill="FFFFFF"/>
        <w:tabs>
          <w:tab w:val="left" w:pos="567"/>
          <w:tab w:val="left" w:pos="1134"/>
        </w:tabs>
        <w:jc w:val="both"/>
      </w:pPr>
      <w:r>
        <w:t xml:space="preserve">        3.  Настоящее Решение вступает в силу по истечении одного месяца со дня его опубликования, но не ранее 1 января 2024 года.</w:t>
      </w:r>
    </w:p>
    <w:p w:rsidR="00B04FEF" w:rsidRDefault="00B04FEF" w:rsidP="002E49A4">
      <w:pPr>
        <w:shd w:val="clear" w:color="auto" w:fill="FFFFFF"/>
        <w:tabs>
          <w:tab w:val="left" w:pos="567"/>
          <w:tab w:val="left" w:pos="1134"/>
        </w:tabs>
        <w:jc w:val="both"/>
      </w:pPr>
      <w:r>
        <w:t xml:space="preserve">Председатель Совета депутатов                                                                          Р.Х. </w:t>
      </w:r>
      <w:proofErr w:type="spellStart"/>
      <w:r>
        <w:t>Галиулина</w:t>
      </w:r>
      <w:proofErr w:type="spellEnd"/>
    </w:p>
    <w:p w:rsidR="00B04FEF" w:rsidRDefault="00B04FEF" w:rsidP="00B04FEF">
      <w:r>
        <w:t>Глава муниципального образования                                                                    В.Л. Абрамов</w:t>
      </w:r>
    </w:p>
    <w:p w:rsidR="00B04FEF" w:rsidRDefault="00B04FEF" w:rsidP="00B04FEF"/>
    <w:p w:rsidR="00B04FEF" w:rsidRDefault="00B04FEF" w:rsidP="00B04FEF"/>
    <w:p w:rsidR="00B04FEF" w:rsidRDefault="00B04FEF" w:rsidP="00B04FEF"/>
    <w:p w:rsidR="00B04FEF" w:rsidRDefault="00B04FEF" w:rsidP="00B04FEF"/>
    <w:p w:rsidR="00B04FEF" w:rsidRDefault="00B04FEF" w:rsidP="00B04FEF"/>
    <w:p w:rsidR="00B04FEF" w:rsidRDefault="00B04FEF" w:rsidP="00B04FEF"/>
    <w:p w:rsidR="00B04FEF" w:rsidRDefault="00B04FEF" w:rsidP="00B04FEF"/>
    <w:p w:rsidR="00B04FEF" w:rsidRDefault="00B04FEF" w:rsidP="00B04FEF"/>
    <w:p w:rsidR="00B04FEF" w:rsidRDefault="00B04FEF" w:rsidP="00B04FEF">
      <w:bookmarkStart w:id="0" w:name="_GoBack"/>
      <w:bookmarkEnd w:id="0"/>
    </w:p>
    <w:p w:rsidR="00B04FEF" w:rsidRDefault="00B04FEF" w:rsidP="00B04FEF"/>
    <w:p w:rsidR="00B04FEF" w:rsidRDefault="00B04FEF" w:rsidP="00B04FEF"/>
    <w:p w:rsidR="006825FB" w:rsidRPr="006825FB" w:rsidRDefault="006825FB" w:rsidP="006825FB">
      <w:pPr>
        <w:rPr>
          <w:b/>
          <w:sz w:val="32"/>
          <w:szCs w:val="32"/>
        </w:rPr>
      </w:pPr>
    </w:p>
    <w:p w:rsidR="006825FB" w:rsidRPr="006825FB" w:rsidRDefault="006825FB" w:rsidP="00B04FEF">
      <w:pPr>
        <w:rPr>
          <w:sz w:val="28"/>
          <w:szCs w:val="28"/>
        </w:rPr>
      </w:pPr>
      <w:r w:rsidRPr="006825FB">
        <w:rPr>
          <w:b/>
          <w:sz w:val="32"/>
          <w:szCs w:val="32"/>
        </w:rPr>
        <w:t xml:space="preserve">   </w:t>
      </w:r>
      <w:r w:rsidRPr="006825FB">
        <w:rPr>
          <w:sz w:val="28"/>
          <w:szCs w:val="28"/>
        </w:rPr>
        <w:tab/>
        <w:t xml:space="preserve">                                       </w:t>
      </w:r>
    </w:p>
    <w:p w:rsidR="006825FB" w:rsidRDefault="006825FB"/>
    <w:sectPr w:rsidR="006825FB" w:rsidSect="002E42D6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7E"/>
    <w:rsid w:val="002E42D6"/>
    <w:rsid w:val="002E49A4"/>
    <w:rsid w:val="003E43A1"/>
    <w:rsid w:val="004A467E"/>
    <w:rsid w:val="006218B1"/>
    <w:rsid w:val="006825FB"/>
    <w:rsid w:val="007E24B2"/>
    <w:rsid w:val="00843A53"/>
    <w:rsid w:val="009436AF"/>
    <w:rsid w:val="00A74FC7"/>
    <w:rsid w:val="00AE785D"/>
    <w:rsid w:val="00B04FEF"/>
    <w:rsid w:val="00C17BA8"/>
    <w:rsid w:val="00D734CB"/>
    <w:rsid w:val="00E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36AF"/>
    <w:rPr>
      <w:color w:val="0000FF"/>
      <w:u w:val="single"/>
    </w:rPr>
  </w:style>
  <w:style w:type="paragraph" w:customStyle="1" w:styleId="ConsPlusNormal">
    <w:name w:val="ConsPlusNormal"/>
    <w:rsid w:val="00943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5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B04FE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36AF"/>
    <w:rPr>
      <w:color w:val="0000FF"/>
      <w:u w:val="single"/>
    </w:rPr>
  </w:style>
  <w:style w:type="paragraph" w:customStyle="1" w:styleId="ConsPlusNormal">
    <w:name w:val="ConsPlusNormal"/>
    <w:rsid w:val="00943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5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B04FE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97DA616C27B6860E11D3EA6E75B934CA8C27C1E8BF5BF189B75AF08042F0D2402FCAA1B98iDc3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97DA616C27B6860E11D3EA6E75B934CA8C27C1E8BF5BF189B75AF08042F0D2402FCAA1B98iD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Яковлевка</dc:creator>
  <cp:keywords/>
  <dc:description/>
  <cp:lastModifiedBy>1</cp:lastModifiedBy>
  <cp:revision>19</cp:revision>
  <cp:lastPrinted>2023-10-11T09:06:00Z</cp:lastPrinted>
  <dcterms:created xsi:type="dcterms:W3CDTF">2023-10-06T06:01:00Z</dcterms:created>
  <dcterms:modified xsi:type="dcterms:W3CDTF">2023-10-11T09:22:00Z</dcterms:modified>
</cp:coreProperties>
</file>